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669F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《去外婆家》教学设计</w:t>
      </w:r>
    </w:p>
    <w:p w14:paraId="76B1C39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教学目标</w:t>
      </w:r>
    </w:p>
    <w:p w14:paraId="3488394C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sz w:val="22"/>
          <w:szCs w:val="22"/>
        </w:rPr>
        <w:t>认识“分、鼻、晨”等生字，掌握“候、趣、乐”等字的音、形、义，能正确书写“心、总”二字，明确“上宽下窄”“上长下短”的书写特点及关键笔画要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求</w:t>
      </w:r>
      <w:r>
        <w:rPr>
          <w:rFonts w:hint="eastAsia" w:ascii="宋体" w:hAnsi="宋体" w:eastAsia="宋体" w:cs="宋体"/>
          <w:sz w:val="22"/>
          <w:szCs w:val="22"/>
        </w:rPr>
        <w:t>。</w:t>
      </w:r>
    </w:p>
    <w:p w14:paraId="52F56634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z w:val="22"/>
          <w:szCs w:val="22"/>
        </w:rPr>
        <w:t>正确、流利朗读课文，学会划分长句子停顿，能找出文中写“吃、玩、看”相关内容的自然段，提取关键信息。</w:t>
      </w:r>
    </w:p>
    <w:p w14:paraId="22910BD8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sz w:val="22"/>
          <w:szCs w:val="22"/>
        </w:rPr>
        <w:t>感受作者童年去外婆家的乐趣，体会外婆对作者的关爱，激发对童年生活、亲情的热爱。</w:t>
      </w:r>
    </w:p>
    <w:p w14:paraId="0FB2E27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4.</w:t>
      </w:r>
      <w:r>
        <w:rPr>
          <w:rFonts w:hint="eastAsia" w:ascii="宋体" w:hAnsi="宋体" w:eastAsia="宋体" w:cs="宋体"/>
          <w:sz w:val="22"/>
          <w:szCs w:val="22"/>
        </w:rPr>
        <w:t>培养留心观察生活的习惯，乐于分享自己的生活经历，感受生活中的美好。</w:t>
      </w:r>
    </w:p>
    <w:p w14:paraId="32DC2B4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教学过程</w:t>
      </w:r>
    </w:p>
    <w:p w14:paraId="378770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（一）导入新课（3分钟）</w:t>
      </w:r>
    </w:p>
    <w:p w14:paraId="06A7722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sz w:val="22"/>
          <w:szCs w:val="22"/>
        </w:rPr>
        <w:t>回顾单元学习：“同学们，本单元我们带着‘想象放大镜’‘乐趣收集瓶’等工具开启童趣生活馆之旅，上节课用‘想象放大镜’观察了彩虹的魔法，今天我们要用‘乐趣收集瓶’去一个有趣的地方，齐读课题——《去外婆家》。”</w:t>
      </w:r>
    </w:p>
    <w:p w14:paraId="7FA04739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sz w:val="22"/>
          <w:szCs w:val="22"/>
        </w:rPr>
        <w:t>提问铺垫：“文中‘我’的外婆家都有谁呢？（外婆、舅舅、舅妈）他们都是‘我’的家人，一起和他们打打招呼吧！”</w:t>
      </w:r>
    </w:p>
    <w:p w14:paraId="6D7C6E0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（二）初读课文，学习生字（12分钟）</w:t>
      </w:r>
    </w:p>
    <w:p w14:paraId="0A8D9801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初读课文，整体感知</w:t>
      </w:r>
    </w:p>
    <w:p w14:paraId="45ED19C9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要求：“课前大家预习了课文，现在请借助拼音再读课文，读准字音，待会儿老师检查。读完后思考：这篇课文有几个自然段？”</w:t>
      </w:r>
    </w:p>
    <w:p w14:paraId="45DDA70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指名6名同学接读课文，其他同学认真倾听，教师点评，重点指导长句子朗读：“天气好的时候，在屋后的山上玩会，看到一只只小山雀在林间欢快的蹦来跳去。他们是我最喜欢的宝贝”，引导学生读出停顿，强调“读出停顿，长句子就读得更好了”。</w:t>
      </w:r>
    </w:p>
    <w:p w14:paraId="139D9C2A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生字学习</w:t>
      </w:r>
    </w:p>
    <w:p w14:paraId="6C5ECEE9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2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难点生字连线</w:t>
      </w:r>
      <w:r>
        <w:rPr>
          <w:rFonts w:hint="eastAsia" w:ascii="宋体" w:hAnsi="宋体" w:eastAsia="宋体" w:cs="宋体"/>
          <w:sz w:val="22"/>
          <w:szCs w:val="22"/>
        </w:rPr>
        <w:t>：“课文读得很流利，生字都认过了吗？这儿有三个最难的字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</w:rPr>
        <w:t>分、鼻、晨），快拿出学习单连一连吧！”</w:t>
      </w:r>
    </w:p>
    <w:p w14:paraId="7EAA1F6C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讲解“分”：“左边是‘人’，用刀把物品分成两份，古人造字源于生活，真有智慧。”</w:t>
      </w:r>
    </w:p>
    <w:p w14:paraId="08DC451A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讲解“鼻”：展示字形演变图，“图中这一部分多像我们的小鼻子呀，它就是‘鼻’。”</w:t>
      </w:r>
    </w:p>
    <w:p w14:paraId="5123D331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讲解“晨”：“上面是‘卯’（指早晨5-7点），下面是‘田’，本意是早晨起在田里干活，借助字源就能认识它啦。”</w:t>
      </w:r>
    </w:p>
    <w:p w14:paraId="367A51DF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2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生活场景识字</w:t>
      </w:r>
      <w:r>
        <w:rPr>
          <w:rFonts w:hint="eastAsia" w:ascii="宋体" w:hAnsi="宋体" w:eastAsia="宋体" w:cs="宋体"/>
          <w:sz w:val="22"/>
          <w:szCs w:val="22"/>
        </w:rPr>
        <w:t>：“还有一个字在生活中很常见，大家在这些生活场景（医院、校服厂）里找找它，一起读。生活中你还在哪见过它？（如医院标识、工厂招牌）生活中识字是好方法，要做生活的有心人。”</w:t>
      </w:r>
    </w:p>
    <w:p w14:paraId="2D13F20C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2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“小火车”检查</w:t>
      </w:r>
      <w:r>
        <w:rPr>
          <w:rFonts w:hint="eastAsia" w:ascii="宋体" w:hAnsi="宋体" w:eastAsia="宋体" w:cs="宋体"/>
          <w:sz w:val="22"/>
          <w:szCs w:val="22"/>
        </w:rPr>
        <w:t>：“这些生字都认够了吗？开着小火车读一读，检查一下。”（教师点评“火车开得又快又稳”）</w:t>
      </w:r>
    </w:p>
    <w:p w14:paraId="635B18CA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作者及重点字词学习</w:t>
      </w:r>
    </w:p>
    <w:p w14:paraId="1C90602B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介绍作者：“本文作者是圣野爷爷，他已经103岁了，被称作‘百岁诗娃’，特别擅长给小朋友写文章，上学期我们学的《文具的家》就是他写的。”</w:t>
      </w:r>
    </w:p>
    <w:p w14:paraId="64E75AF9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学习“候”：“圣野爷爷和你们一样大时，最大的乐趣是去外婆家。‘时候’的‘候’读轻声，谁能读得轻一点？‘候’本意是四声，怎么记住它？（猴子的‘猴’去掉反犬旁，加上‘亻’）生活中‘候’很常用，车站等车叫‘候车’，商场表演前叫‘候场’，见人问好叫‘问候’。”</w:t>
      </w:r>
    </w:p>
    <w:p w14:paraId="45637B84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学习“趣”：“‘乐趣’的‘趣’有好办法记住吗？（左‘走’右‘取’，形声字）用学过的方法记字，真会学习！给‘趣’组组词吧（兴趣、趣味、有趣）。”</w:t>
      </w:r>
    </w:p>
    <w:p w14:paraId="27BBA8E2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找“趣”字句子：“文中还有一个带‘趣’字的句子，快找一找，一起读（外婆家，真有趣）。”</w:t>
      </w:r>
    </w:p>
    <w:p w14:paraId="389DD17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（三）精读课文，体会乐趣（15分钟）</w:t>
      </w:r>
    </w:p>
    <w:p w14:paraId="0F81286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提出问题，梳理段落</w:t>
      </w:r>
    </w:p>
    <w:p w14:paraId="444BA07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提问：“文章开头说圣野爷爷小时候最大的乐趣是去外婆家，结尾说‘外婆家，真有趣’，为什么呢？因为外婆家有吃的、玩的、看的，带给她很多乐趣。那文中哪段写吃的、哪段写玩的、哪段写看的？快去读课文，把自然段序号写在学习单上。”</w:t>
      </w:r>
    </w:p>
    <w:p w14:paraId="75F669BC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明确答案：“第三段写吃的，第四段写玩的，第五段写看的。”</w:t>
      </w:r>
    </w:p>
    <w:p w14:paraId="23C7A4A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分析“吃的”相关段落（第三段）</w:t>
      </w:r>
    </w:p>
    <w:p w14:paraId="66B82EBD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找物品：“外婆家有什么好吃的？再读第三段，用波浪线画出来，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填写</w:t>
      </w:r>
      <w:r>
        <w:rPr>
          <w:rFonts w:hint="eastAsia" w:ascii="宋体" w:hAnsi="宋体" w:eastAsia="宋体" w:cs="宋体"/>
          <w:sz w:val="22"/>
          <w:szCs w:val="22"/>
        </w:rPr>
        <w:t>在学习单上。”（学生交流，教师确认“大家都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找</w:t>
      </w:r>
      <w:r>
        <w:rPr>
          <w:rFonts w:hint="eastAsia" w:ascii="宋体" w:hAnsi="宋体" w:eastAsia="宋体" w:cs="宋体"/>
          <w:sz w:val="22"/>
          <w:szCs w:val="22"/>
        </w:rPr>
        <w:t>对了，真了不起”）</w:t>
      </w:r>
    </w:p>
    <w:p w14:paraId="1E62DB4A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体会情感：</w:t>
      </w:r>
    </w:p>
    <w:p w14:paraId="44B1B07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展示山楂、柿子、糖炒栗子图片：“这就是山楂、柿子、刚从树上摘的栗子，谁来读描写吃的句子，读出对这些食物的兴趣？”</w:t>
      </w:r>
    </w:p>
    <w:p w14:paraId="626CA4BC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补充背景：“90年前，圣野爷爷小时候想吃到这些可不容易，外婆家有这么多好吃的，谁再来读，读出高兴和开心？”</w:t>
      </w:r>
    </w:p>
    <w:p w14:paraId="1D5D5F97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联系生活：“即使‘我’去的不凑巧，外婆也会留一份。你们喜欢吃的东西，家人会留吗？留了什么？（学生分享：妈妈留榴莲、哥哥留零食、奶奶留可乐鸡翅）家人真爱你们！所以‘只要有山楂、柿子、毛栗子，外婆总要给我留一份’，联系生活经历，就能感受到作者的乐趣。谁来读，读出外婆的爱？（强调‘总’字，点评‘读出了外婆的爱，这是朗读小妙招’）”</w:t>
      </w:r>
    </w:p>
    <w:p w14:paraId="28BFA6A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回扣开头：“难怪作者开头说‘小时候，我最大的乐趣是去外婆家’，一起读这句话。”</w:t>
      </w:r>
    </w:p>
    <w:p w14:paraId="25E2995E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分析“玩的”相关段落（第四段）</w:t>
      </w:r>
    </w:p>
    <w:p w14:paraId="352FA10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同桌交流：“一只只小山雀带给作者哪些乐趣？同桌先相互读第四段，再说说想法。”</w:t>
      </w:r>
    </w:p>
    <w:p w14:paraId="14400D9F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体会画面：</w:t>
      </w:r>
    </w:p>
    <w:p w14:paraId="0C0295DB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学生分享：“小山雀欢快蹦来跳去，很可爱，带来快乐。”教师引导：“生活中你见过小鸟蹦来跳去的画面吗？（学生分享：公园鸽子、小区麻雀）听你们说，我仿佛看到了小山雀蹦跳的画面，谁能读出这种画面感？”</w:t>
      </w:r>
    </w:p>
    <w:p w14:paraId="410C03BB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学习“逃”：“有同学说‘小山雀不会逃，很有趣’。‘逃’是形声字，组组词（逃走、逃跑、逃脱、逃避、逃亡）。‘逃’为什么带‘走之底’？（和‘走’有关）生活中小鸟会逃，小山雀为什么不会逃？（外婆从小喂大的）”</w:t>
      </w:r>
    </w:p>
    <w:p w14:paraId="2C3C9360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学习“喂”：“外婆怎么喂小山雀？（春天撒泡冷的小米，夏天撒牡蛎到空地，秋天掌心放玉米粒）外婆精心照顾小山雀，谁来读这段，读出外婆的呵护？”</w:t>
      </w:r>
    </w:p>
    <w:p w14:paraId="471FECF8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体会亲近：“小山雀还会飞到‘我’手上唱小曲，真好玩！‘曲’有什么好办法记住？（学生分享方法）一起读‘曲’。闭上眼睛，伸出小手，老师读‘外婆告诉我，从小喂大的山雀不会逃，叽叽一叫就飞到你手上，唱支小曲给你听’，你们想象画面。睁开眼睛，加上动作和想象读一读，谁来展示？（点评‘加入想象就读好了’）”</w:t>
      </w:r>
    </w:p>
    <w:p w14:paraId="49A1718B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回扣乐趣：“小山雀飞到手上唱小曲，难怪作者说‘去外婆家真有趣’，一起读。”</w:t>
      </w:r>
    </w:p>
    <w:p w14:paraId="10E2BA46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18"/>
          <w:szCs w:val="18"/>
          <w:shd w:val="clear" w:color="FFFFFF" w:fill="D9D9D9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shd w:val="clear" w:color="FFFFFF" w:fill="D9D9D9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color="FFFFFF" w:fill="D9D9D9"/>
        </w:rPr>
        <w:t>分析“看的”相关段落（第五段）</w:t>
      </w:r>
    </w:p>
    <w:p w14:paraId="6957CC16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shd w:val="clear" w:color="FFFFFF" w:fill="D9D9D9"/>
        </w:rPr>
      </w:pPr>
      <w:r>
        <w:rPr>
          <w:rFonts w:hint="eastAsia" w:ascii="宋体" w:hAnsi="宋体" w:eastAsia="宋体" w:cs="宋体"/>
          <w:sz w:val="18"/>
          <w:szCs w:val="18"/>
          <w:shd w:val="clear" w:color="FFFFFF" w:fill="D9D9D9"/>
        </w:rPr>
        <w:t>朗读感受：“外婆加工后的杜鹃花和野花带给作者哪些乐趣？谁来读第五段？”</w:t>
      </w:r>
    </w:p>
    <w:p w14:paraId="1675F549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shd w:val="clear" w:color="FFFFFF" w:fill="D9D9D9"/>
        </w:rPr>
      </w:pPr>
      <w:r>
        <w:rPr>
          <w:rFonts w:hint="eastAsia" w:ascii="宋体" w:hAnsi="宋体" w:eastAsia="宋体" w:cs="宋体"/>
          <w:sz w:val="18"/>
          <w:szCs w:val="18"/>
          <w:shd w:val="clear" w:color="FFFFFF" w:fill="D9D9D9"/>
        </w:rPr>
        <w:t>认识景物：</w:t>
      </w:r>
    </w:p>
    <w:p w14:paraId="361A1634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shd w:val="clear" w:color="FFFFFF" w:fill="D9D9D9"/>
        </w:rPr>
      </w:pPr>
      <w:r>
        <w:rPr>
          <w:rFonts w:hint="eastAsia" w:ascii="宋体" w:hAnsi="宋体" w:eastAsia="宋体" w:cs="宋体"/>
          <w:sz w:val="18"/>
          <w:szCs w:val="18"/>
          <w:shd w:val="clear" w:color="FFFFFF" w:fill="D9D9D9"/>
        </w:rPr>
        <w:t>杜鹃花：“你认识杜鹃花吗？看到了什么样的杜鹃花？（学生分享：五颜六色、鲜艳）各种颜色的杜鹃花娇艳美丽，这就是‘姹紫嫣红’。”</w:t>
      </w:r>
    </w:p>
    <w:p w14:paraId="2F989E89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shd w:val="clear" w:color="FFFFFF" w:fill="D9D9D9"/>
        </w:rPr>
      </w:pPr>
      <w:r>
        <w:rPr>
          <w:rFonts w:hint="eastAsia" w:ascii="宋体" w:hAnsi="宋体" w:eastAsia="宋体" w:cs="宋体"/>
          <w:sz w:val="18"/>
          <w:szCs w:val="18"/>
          <w:shd w:val="clear" w:color="FFFFFF" w:fill="D9D9D9"/>
        </w:rPr>
        <w:t>野花：“山上还有很多不认识的野花，杜鹃花娇艳、野花繁盛，谁再来读，读出景色的美？”</w:t>
      </w:r>
    </w:p>
    <w:p w14:paraId="531E620E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shd w:val="clear" w:color="FFFFFF" w:fill="D9D9D9"/>
        </w:rPr>
      </w:pPr>
      <w:r>
        <w:rPr>
          <w:rFonts w:hint="eastAsia" w:ascii="宋体" w:hAnsi="宋体" w:eastAsia="宋体" w:cs="宋体"/>
          <w:sz w:val="18"/>
          <w:szCs w:val="18"/>
          <w:shd w:val="clear" w:color="FFFFFF" w:fill="D9D9D9"/>
        </w:rPr>
        <w:t>联系感受：“在山上看到这么美的景色，多有情趣！这样的地方你想去吗？那就读一读这段。”</w:t>
      </w:r>
    </w:p>
    <w:p w14:paraId="0E1A524A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shd w:val="clear" w:color="FFFFFF" w:fill="D9D9D9"/>
        </w:rPr>
      </w:pPr>
      <w:r>
        <w:rPr>
          <w:rFonts w:hint="eastAsia" w:ascii="宋体" w:hAnsi="宋体" w:eastAsia="宋体" w:cs="宋体"/>
          <w:sz w:val="18"/>
          <w:szCs w:val="18"/>
          <w:shd w:val="clear" w:color="FFFFFF" w:fill="D9D9D9"/>
        </w:rPr>
        <w:t>理解“扑”：“‘花儿的光点儿的青山也悄悄地爬上了舅妈的发梢’，‘扑’是动词，谁来做做这个动作？（点评‘速度快、力气大，理解了意思’）香气怎么会‘扑’到鼻子里？（香气太浓）生活中还有什么香气扑鼻？（学生分享：妈妈的香水、水果店的水果、奶奶的饭菜）这些香味不用闻就钻到鼻子里，就是‘香气扑鼻’。”</w:t>
      </w:r>
    </w:p>
    <w:p w14:paraId="2C38D29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shd w:val="clear" w:color="FFFFFF" w:fill="D9D9D9"/>
        </w:rPr>
      </w:pPr>
      <w:r>
        <w:rPr>
          <w:rFonts w:hint="eastAsia" w:ascii="宋体" w:hAnsi="宋体" w:eastAsia="宋体" w:cs="宋体"/>
          <w:sz w:val="18"/>
          <w:szCs w:val="18"/>
          <w:shd w:val="clear" w:color="FFFFFF" w:fill="D9D9D9"/>
        </w:rPr>
        <w:t>拓展想象：“戴花的舅妈又美又香，谁还想读？（奖励花朵道具）这么美的野花，你还想让它们做什么？（学生分享：编花环、做手链、制花束）野花好看又好玩，这是大自然带给作者的乐趣。”</w:t>
      </w:r>
    </w:p>
    <w:p w14:paraId="59AE0ED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shd w:val="clear" w:color="FFFFFF" w:fill="D9D9D9"/>
        </w:rPr>
      </w:pPr>
      <w:r>
        <w:rPr>
          <w:rFonts w:hint="eastAsia" w:ascii="宋体" w:hAnsi="宋体" w:eastAsia="宋体" w:cs="宋体"/>
          <w:sz w:val="18"/>
          <w:szCs w:val="18"/>
          <w:shd w:val="clear" w:color="FFFFFF" w:fill="D9D9D9"/>
        </w:rPr>
        <w:t>合作朗读：“男女生合作读第五段，感受这份乐趣。”</w:t>
      </w:r>
    </w:p>
    <w:p w14:paraId="43F38118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firstLine="360" w:firstLineChars="200"/>
        <w:textAlignment w:val="auto"/>
        <w:rPr>
          <w:rFonts w:hint="eastAsia" w:ascii="宋体" w:hAnsi="宋体" w:eastAsia="宋体" w:cs="宋体"/>
          <w:sz w:val="13"/>
          <w:szCs w:val="13"/>
          <w:shd w:val="clear" w:color="FFFFFF" w:fill="D9D9D9"/>
        </w:rPr>
      </w:pPr>
      <w:r>
        <w:rPr>
          <w:rFonts w:hint="eastAsia" w:ascii="宋体" w:hAnsi="宋体" w:eastAsia="宋体" w:cs="宋体"/>
          <w:sz w:val="18"/>
          <w:szCs w:val="18"/>
          <w:shd w:val="clear" w:color="FFFFFF" w:fill="D9D9D9"/>
        </w:rPr>
        <w:t>总结情感：“真有趣呀，怪不得作者小时候这么喜欢去外婆家，一起读‘外婆家，真有趣’。”</w:t>
      </w:r>
    </w:p>
    <w:p w14:paraId="2D059D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（四）巩固朗读，拓展分享（7分钟）</w:t>
      </w:r>
    </w:p>
    <w:p w14:paraId="630554E5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整体朗读评价</w:t>
      </w:r>
      <w:r>
        <w:rPr>
          <w:rFonts w:hint="eastAsia" w:ascii="宋体" w:hAnsi="宋体" w:eastAsia="宋体" w:cs="宋体"/>
          <w:sz w:val="22"/>
          <w:szCs w:val="22"/>
        </w:rPr>
        <w:t>：“对照评价标准，完整读课文，感受外婆家的乐趣。同桌相互读、评一评。（教师点评‘大家读得真投入’）”</w:t>
      </w:r>
    </w:p>
    <w:p w14:paraId="42CE71FA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生活拓展</w:t>
      </w:r>
      <w:r>
        <w:rPr>
          <w:rFonts w:hint="eastAsia" w:ascii="宋体" w:hAnsi="宋体" w:eastAsia="宋体" w:cs="宋体"/>
          <w:sz w:val="22"/>
          <w:szCs w:val="22"/>
        </w:rPr>
        <w:t>：“生活中你有没有最喜欢去的地方？说说理由。（学生分享：乡下奶奶家——有好吃的、小狗；游乐园——旋转木马、过山车、棉花糖；海边——大海、沙子、捡贝壳）同学们的生活真丰富多彩，有好吃的、好玩的、好看的，太有趣了！”</w:t>
      </w:r>
    </w:p>
    <w:p w14:paraId="3BBD5AE4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学法总结</w:t>
      </w:r>
      <w:r>
        <w:rPr>
          <w:rFonts w:hint="eastAsia" w:ascii="宋体" w:hAnsi="宋体" w:eastAsia="宋体" w:cs="宋体"/>
          <w:sz w:val="22"/>
          <w:szCs w:val="22"/>
        </w:rPr>
        <w:t>：“我们读这类有趣的小文章时，可以联系自己的生活，说说看法和感受，把乐趣‘收集’到‘乐趣收集瓶’里。”</w:t>
      </w:r>
    </w:p>
    <w:p w14:paraId="781DE16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生字儿歌巩固</w:t>
      </w:r>
      <w:r>
        <w:rPr>
          <w:rFonts w:hint="eastAsia" w:ascii="宋体" w:hAnsi="宋体" w:eastAsia="宋体" w:cs="宋体"/>
          <w:sz w:val="22"/>
          <w:szCs w:val="22"/>
        </w:rPr>
        <w:t>：“这些生字宝宝也想钻到‘瓶子’里，一起拍手读生字儿歌。”</w:t>
      </w:r>
    </w:p>
    <w:p w14:paraId="195499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（五）指导书写（2分钟）</w:t>
      </w:r>
    </w:p>
    <w:p w14:paraId="0F548233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分析字形</w:t>
      </w:r>
      <w:r>
        <w:rPr>
          <w:rFonts w:hint="eastAsia" w:ascii="宋体" w:hAnsi="宋体" w:eastAsia="宋体" w:cs="宋体"/>
          <w:sz w:val="22"/>
          <w:szCs w:val="22"/>
        </w:rPr>
        <w:t>：“还有‘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些</w:t>
      </w:r>
      <w:r>
        <w:rPr>
          <w:rFonts w:hint="eastAsia" w:ascii="宋体" w:hAnsi="宋体" w:eastAsia="宋体" w:cs="宋体"/>
          <w:sz w:val="22"/>
          <w:szCs w:val="22"/>
        </w:rPr>
        <w:t>、总’两个生字很难写，我们一起挑战。先比一比上下宽窄：‘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些</w:t>
      </w:r>
      <w:r>
        <w:rPr>
          <w:rFonts w:hint="eastAsia" w:ascii="宋体" w:hAnsi="宋体" w:eastAsia="宋体" w:cs="宋体"/>
          <w:sz w:val="22"/>
          <w:szCs w:val="22"/>
        </w:rPr>
        <w:t>’要上宽下窄，‘总’要上窄下宽。再看上下长短：两个字都要上长下短，写紧凑。”</w:t>
      </w:r>
    </w:p>
    <w:p w14:paraId="25D04320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关键笔画</w:t>
      </w:r>
      <w:r>
        <w:rPr>
          <w:rFonts w:hint="eastAsia" w:ascii="宋体" w:hAnsi="宋体" w:eastAsia="宋体" w:cs="宋体"/>
          <w:sz w:val="22"/>
          <w:szCs w:val="22"/>
        </w:rPr>
        <w:t>：“‘心’的竖弯钩要注意起笔，钩向上；‘总’的卧钩要注意起点轻，向中央。”</w:t>
      </w:r>
    </w:p>
    <w:p w14:paraId="7B292189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书写评价</w:t>
      </w:r>
      <w:r>
        <w:rPr>
          <w:rFonts w:hint="eastAsia" w:ascii="宋体" w:hAnsi="宋体" w:eastAsia="宋体" w:cs="宋体"/>
          <w:sz w:val="22"/>
          <w:szCs w:val="22"/>
        </w:rPr>
        <w:t>：“对照评价标准，在学习单上各写一个。写完后自己评一评，得到六颗星的同学请举手。”</w:t>
      </w:r>
    </w:p>
    <w:p w14:paraId="6C758A2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（六）课堂小结</w:t>
      </w:r>
    </w:p>
    <w:p w14:paraId="271D53D0"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课堂小结</w:t>
      </w:r>
      <w:r>
        <w:rPr>
          <w:rFonts w:hint="eastAsia" w:ascii="宋体" w:hAnsi="宋体" w:eastAsia="宋体" w:cs="宋体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这节课就上到这里，下节课我们继续学习山上有哪些好看的，今天回家请小朋友们把去外婆家的乐趣讲给爸爸妈妈听，也让爸爸妈妈聊聊自己小时候有趣的事！</w:t>
      </w:r>
      <w:bookmarkStart w:id="0" w:name="_GoBack"/>
      <w:bookmarkEnd w:id="0"/>
    </w:p>
    <w:sectPr>
      <w:pgSz w:w="11906" w:h="16838"/>
      <w:pgMar w:top="1247" w:right="1440" w:bottom="1247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6E1BC6"/>
    <w:rsid w:val="45EA1757"/>
    <w:rsid w:val="6B07083C"/>
    <w:rsid w:val="7082657D"/>
    <w:rsid w:val="73B61051"/>
    <w:rsid w:val="7C6831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3935</Words>
  <Characters>3953</Characters>
  <TotalTime>25</TotalTime>
  <ScaleCrop>false</ScaleCrop>
  <LinksUpToDate>false</LinksUpToDate>
  <CharactersWithSpaces>4019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2025-09-12T13:49:00Z</dcterms:created>
  <dc:creator>Un-named</dc:creator>
  <cp:lastModifiedBy>随遇而安</cp:lastModifiedBy>
  <dcterms:modified xsi:type="dcterms:W3CDTF">2025-09-12T14:16:30Z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eyJoZGlkIjoiNGY4NTFmYjMxNDM4ZDNlMTJmNzE0YzM1MDg1MDY1MzQiLCJ1c2VySWQiOiIyMjY5ODM0NDMifQ==</vt:lpwstr>
  </property>
  <property fmtid="{D5CDD505-2E9C-101B-9397-08002B2CF9AE}" pid="3" name="KSOProductBuildVer">
    <vt:lpwstr>2052-12.1.0.22215</vt:lpwstr>
  </property>
  <property fmtid="{D5CDD505-2E9C-101B-9397-08002B2CF9AE}" pid="4" name="ICV">
    <vt:lpwstr>7EDA7025C5114FC8A2DDBE055093E7C3_12</vt:lpwstr>
  </property>
</Properties>
</file>